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35" w:rsidRPr="006F7B3C" w:rsidRDefault="00913CFE" w:rsidP="000058FD">
      <w:pPr>
        <w:pStyle w:val="Default"/>
        <w:shd w:val="clear" w:color="auto" w:fill="D6E3BC" w:themeFill="accent3" w:themeFillTint="66"/>
        <w:jc w:val="center"/>
        <w:rPr>
          <w:rFonts w:asciiTheme="majorHAnsi" w:hAnsiTheme="majorHAnsi"/>
          <w:b/>
          <w:sz w:val="28"/>
          <w:szCs w:val="28"/>
        </w:rPr>
      </w:pPr>
      <w:r w:rsidRPr="006F7B3C">
        <w:rPr>
          <w:rFonts w:asciiTheme="majorHAnsi" w:hAnsiTheme="majorHAnsi"/>
          <w:b/>
          <w:sz w:val="28"/>
          <w:szCs w:val="28"/>
        </w:rPr>
        <w:t>Plano de Aula Pública para Qualificação de Doutorado</w:t>
      </w:r>
    </w:p>
    <w:p w:rsidR="00913CFE" w:rsidRPr="00913CFE" w:rsidRDefault="00913CFE" w:rsidP="000058FD">
      <w:pPr>
        <w:pStyle w:val="Default"/>
        <w:jc w:val="both"/>
        <w:rPr>
          <w:b/>
          <w:sz w:val="23"/>
          <w:szCs w:val="23"/>
        </w:rPr>
      </w:pPr>
    </w:p>
    <w:p w:rsidR="004A647F" w:rsidRPr="004A647F" w:rsidRDefault="00954FFD" w:rsidP="00AC7733">
      <w:pPr>
        <w:pStyle w:val="Default"/>
        <w:jc w:val="both"/>
        <w:rPr>
          <w:rFonts w:asciiTheme="majorHAnsi" w:hAnsiTheme="majorHAnsi"/>
        </w:rPr>
      </w:pPr>
      <w:r w:rsidRPr="000058FD">
        <w:rPr>
          <w:rFonts w:asciiTheme="majorHAnsi" w:eastAsia="Arial" w:hAnsiTheme="majorHAnsi"/>
        </w:rPr>
        <w:t>Este plano é um instrument</w:t>
      </w:r>
      <w:r w:rsidR="006F7B3C" w:rsidRPr="000058FD">
        <w:rPr>
          <w:rFonts w:asciiTheme="majorHAnsi" w:eastAsia="Arial" w:hAnsiTheme="majorHAnsi"/>
        </w:rPr>
        <w:t>o</w:t>
      </w:r>
      <w:r w:rsidRPr="000058FD">
        <w:rPr>
          <w:rFonts w:asciiTheme="majorHAnsi" w:eastAsia="Arial" w:hAnsiTheme="majorHAnsi"/>
        </w:rPr>
        <w:t xml:space="preserve"> </w:t>
      </w:r>
      <w:r w:rsidR="006F7B3C" w:rsidRPr="000058FD">
        <w:rPr>
          <w:rFonts w:asciiTheme="majorHAnsi" w:eastAsia="Arial" w:hAnsiTheme="majorHAnsi"/>
        </w:rPr>
        <w:t xml:space="preserve">norteador para banca examinadora sem função avaliativa. Os discentes deverão proferir uma aula em </w:t>
      </w:r>
      <w:r w:rsidR="00845EDE">
        <w:rPr>
          <w:rFonts w:asciiTheme="majorHAnsi" w:eastAsia="Arial" w:hAnsiTheme="majorHAnsi"/>
        </w:rPr>
        <w:t>nível de pós-graduação conforme</w:t>
      </w:r>
      <w:r w:rsidR="006F7B3C" w:rsidRPr="000058FD">
        <w:rPr>
          <w:rFonts w:asciiTheme="majorHAnsi" w:eastAsia="Arial" w:hAnsiTheme="majorHAnsi"/>
        </w:rPr>
        <w:t xml:space="preserve"> a temática sorteada de</w:t>
      </w:r>
      <w:r w:rsidR="00845EDE">
        <w:rPr>
          <w:rFonts w:asciiTheme="majorHAnsi" w:eastAsia="Arial" w:hAnsiTheme="majorHAnsi"/>
        </w:rPr>
        <w:t>ntro de suas linhas de pesquisa, com</w:t>
      </w:r>
      <w:r w:rsidR="006F7B3C" w:rsidRPr="000058FD">
        <w:rPr>
          <w:rFonts w:asciiTheme="majorHAnsi" w:eastAsia="Arial" w:hAnsiTheme="majorHAnsi"/>
        </w:rPr>
        <w:t xml:space="preserve"> conteúdos</w:t>
      </w:r>
      <w:r w:rsidR="00845EDE">
        <w:rPr>
          <w:rFonts w:asciiTheme="majorHAnsi" w:eastAsia="Arial" w:hAnsiTheme="majorHAnsi"/>
        </w:rPr>
        <w:t xml:space="preserve"> baseados em</w:t>
      </w:r>
      <w:r w:rsidR="006F7B3C" w:rsidRPr="000058FD">
        <w:rPr>
          <w:rFonts w:asciiTheme="majorHAnsi" w:eastAsia="Arial" w:hAnsiTheme="majorHAnsi"/>
        </w:rPr>
        <w:t xml:space="preserve"> bibliogr</w:t>
      </w:r>
      <w:r w:rsidR="00845EDE">
        <w:rPr>
          <w:rFonts w:asciiTheme="majorHAnsi" w:eastAsia="Arial" w:hAnsiTheme="majorHAnsi"/>
        </w:rPr>
        <w:t>afia de autores clássicos e publicação científica atualizada</w:t>
      </w:r>
      <w:r w:rsidR="000058FD">
        <w:rPr>
          <w:rFonts w:asciiTheme="majorHAnsi" w:eastAsia="Arial" w:hAnsiTheme="majorHAnsi"/>
        </w:rPr>
        <w:t>. A exposição discente deverá ocorrer</w:t>
      </w:r>
      <w:r w:rsidR="000058FD" w:rsidRPr="000058FD">
        <w:rPr>
          <w:rFonts w:asciiTheme="majorHAnsi" w:eastAsia="Arial" w:hAnsiTheme="majorHAnsi"/>
        </w:rPr>
        <w:t xml:space="preserve"> entre 40 e 50 minutos</w:t>
      </w:r>
      <w:r w:rsidR="000058FD">
        <w:rPr>
          <w:rFonts w:asciiTheme="majorHAnsi" w:eastAsia="Arial" w:hAnsiTheme="majorHAnsi"/>
        </w:rPr>
        <w:t>, tendo a</w:t>
      </w:r>
      <w:r w:rsidR="000058FD" w:rsidRPr="000058FD">
        <w:rPr>
          <w:rFonts w:asciiTheme="majorHAnsi" w:eastAsia="Arial" w:hAnsiTheme="majorHAnsi"/>
        </w:rPr>
        <w:t xml:space="preserve"> banca examinadora </w:t>
      </w:r>
      <w:r w:rsidR="000058FD">
        <w:rPr>
          <w:rFonts w:asciiTheme="majorHAnsi" w:eastAsia="Arial" w:hAnsiTheme="majorHAnsi"/>
        </w:rPr>
        <w:t>entre</w:t>
      </w:r>
      <w:r w:rsidR="000058FD" w:rsidRPr="000058FD">
        <w:rPr>
          <w:rFonts w:asciiTheme="majorHAnsi" w:hAnsiTheme="majorHAnsi"/>
        </w:rPr>
        <w:t xml:space="preserve"> 20 a 30 minutos de arguição para cada membro. </w:t>
      </w:r>
      <w:r w:rsidR="004A647F" w:rsidRPr="004A647F">
        <w:rPr>
          <w:rFonts w:asciiTheme="majorHAnsi" w:hAnsiTheme="majorHAnsi"/>
          <w:b/>
          <w:color w:val="0F243E" w:themeColor="text2" w:themeShade="80"/>
          <w:sz w:val="18"/>
          <w:szCs w:val="18"/>
        </w:rPr>
        <w:t>(</w:t>
      </w:r>
      <w:r w:rsidR="00C734EB">
        <w:rPr>
          <w:rFonts w:asciiTheme="majorHAnsi" w:hAnsiTheme="majorHAnsi"/>
          <w:b/>
          <w:color w:val="0F243E" w:themeColor="text2" w:themeShade="80"/>
          <w:sz w:val="18"/>
          <w:szCs w:val="18"/>
        </w:rPr>
        <w:t>P</w:t>
      </w:r>
      <w:r w:rsidR="00C734EB" w:rsidRPr="004A647F">
        <w:rPr>
          <w:rFonts w:asciiTheme="majorHAnsi" w:hAnsiTheme="majorHAnsi"/>
          <w:b/>
          <w:color w:val="0F243E" w:themeColor="text2" w:themeShade="80"/>
          <w:sz w:val="18"/>
          <w:szCs w:val="18"/>
        </w:rPr>
        <w:t>or favor,</w:t>
      </w:r>
      <w:r w:rsidR="004A647F" w:rsidRPr="004A647F">
        <w:rPr>
          <w:rFonts w:asciiTheme="majorHAnsi" w:hAnsiTheme="majorHAnsi"/>
          <w:b/>
          <w:color w:val="0F243E" w:themeColor="text2" w:themeShade="80"/>
          <w:sz w:val="18"/>
          <w:szCs w:val="18"/>
        </w:rPr>
        <w:t xml:space="preserve"> não </w:t>
      </w:r>
      <w:bookmarkStart w:id="0" w:name="_GoBack"/>
      <w:bookmarkEnd w:id="0"/>
      <w:r w:rsidR="00C734EB" w:rsidRPr="004A647F">
        <w:rPr>
          <w:rFonts w:asciiTheme="majorHAnsi" w:hAnsiTheme="majorHAnsi"/>
          <w:b/>
          <w:color w:val="0F243E" w:themeColor="text2" w:themeShade="80"/>
          <w:sz w:val="18"/>
          <w:szCs w:val="18"/>
        </w:rPr>
        <w:t>apagar</w:t>
      </w:r>
      <w:r w:rsidR="004A647F" w:rsidRPr="004A647F">
        <w:rPr>
          <w:rFonts w:asciiTheme="majorHAnsi" w:hAnsiTheme="majorHAnsi"/>
          <w:b/>
          <w:color w:val="0F243E" w:themeColor="text2" w:themeShade="80"/>
          <w:sz w:val="18"/>
          <w:szCs w:val="18"/>
        </w:rPr>
        <w:t xml:space="preserve"> este texto</w:t>
      </w:r>
      <w:proofErr w:type="gramStart"/>
      <w:r w:rsidR="004A647F" w:rsidRPr="004A647F">
        <w:rPr>
          <w:rFonts w:asciiTheme="majorHAnsi" w:hAnsiTheme="majorHAnsi"/>
          <w:b/>
          <w:color w:val="0F243E" w:themeColor="text2" w:themeShade="80"/>
          <w:sz w:val="18"/>
          <w:szCs w:val="18"/>
        </w:rPr>
        <w:t>)</w:t>
      </w:r>
      <w:proofErr w:type="gramEnd"/>
    </w:p>
    <w:p w:rsidR="00AC7733" w:rsidRPr="00AC7733" w:rsidRDefault="00AC7733" w:rsidP="00AC7733">
      <w:pPr>
        <w:pStyle w:val="Default"/>
        <w:jc w:val="both"/>
        <w:rPr>
          <w:rFonts w:asciiTheme="majorHAnsi" w:hAnsiTheme="majorHAnsi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0058FD" w:rsidTr="000058FD">
        <w:tc>
          <w:tcPr>
            <w:tcW w:w="5353" w:type="dxa"/>
          </w:tcPr>
          <w:p w:rsidR="000058FD" w:rsidRPr="000058FD" w:rsidRDefault="000058FD" w:rsidP="006F7B3C">
            <w:pPr>
              <w:jc w:val="both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sz w:val="24"/>
                <w:szCs w:val="24"/>
              </w:rPr>
              <w:t>Discente:</w:t>
            </w:r>
          </w:p>
        </w:tc>
        <w:tc>
          <w:tcPr>
            <w:tcW w:w="4678" w:type="dxa"/>
          </w:tcPr>
          <w:p w:rsidR="000058FD" w:rsidRPr="000058FD" w:rsidRDefault="000058FD" w:rsidP="006F7B3C">
            <w:pPr>
              <w:jc w:val="both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sz w:val="24"/>
                <w:szCs w:val="24"/>
              </w:rPr>
              <w:t>Turma:</w:t>
            </w:r>
          </w:p>
        </w:tc>
      </w:tr>
      <w:tr w:rsidR="000058FD" w:rsidTr="000058FD">
        <w:tc>
          <w:tcPr>
            <w:tcW w:w="5353" w:type="dxa"/>
          </w:tcPr>
          <w:p w:rsidR="000058FD" w:rsidRPr="000058FD" w:rsidRDefault="000058FD" w:rsidP="006F7B3C">
            <w:pPr>
              <w:jc w:val="both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 w:rsidRPr="000058FD">
              <w:rPr>
                <w:rFonts w:asciiTheme="majorHAnsi" w:eastAsia="Arial" w:hAnsiTheme="majorHAnsi" w:cs="Arial"/>
                <w:b/>
                <w:sz w:val="24"/>
                <w:szCs w:val="24"/>
              </w:rPr>
              <w:t>Orientador</w:t>
            </w:r>
            <w:r w:rsidR="004A647F">
              <w:rPr>
                <w:rFonts w:asciiTheme="majorHAnsi" w:eastAsia="Arial" w:hAnsiTheme="majorHAnsi" w:cs="Arial"/>
                <w:b/>
                <w:sz w:val="24"/>
                <w:szCs w:val="24"/>
              </w:rPr>
              <w:t>(</w:t>
            </w:r>
            <w:proofErr w:type="gramEnd"/>
            <w:r w:rsidR="004A647F">
              <w:rPr>
                <w:rFonts w:asciiTheme="majorHAnsi" w:eastAsia="Arial" w:hAnsiTheme="majorHAnsi" w:cs="Arial"/>
                <w:b/>
                <w:sz w:val="24"/>
                <w:szCs w:val="24"/>
              </w:rPr>
              <w:t>a)</w:t>
            </w:r>
            <w:r w:rsidRPr="000058FD">
              <w:rPr>
                <w:rFonts w:asciiTheme="majorHAnsi" w:eastAsia="Arial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0058FD" w:rsidRPr="000058FD" w:rsidRDefault="000058FD" w:rsidP="000058FD">
            <w:pPr>
              <w:ind w:left="-249" w:firstLine="249"/>
              <w:jc w:val="both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sz w:val="24"/>
                <w:szCs w:val="24"/>
              </w:rPr>
              <w:t>Data da aula:</w:t>
            </w:r>
          </w:p>
        </w:tc>
      </w:tr>
    </w:tbl>
    <w:p w:rsidR="000058FD" w:rsidRPr="006F7B3C" w:rsidRDefault="000058FD" w:rsidP="006F7B3C">
      <w:pPr>
        <w:jc w:val="both"/>
        <w:rPr>
          <w:rFonts w:asciiTheme="majorHAnsi" w:eastAsia="Arial" w:hAnsiTheme="majorHAnsi" w:cs="Arial"/>
          <w:sz w:val="24"/>
          <w:szCs w:val="24"/>
        </w:rPr>
      </w:pPr>
    </w:p>
    <w:tbl>
      <w:tblPr>
        <w:tblStyle w:val="a"/>
        <w:tblW w:w="10065" w:type="dxa"/>
        <w:tblInd w:w="-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57D35" w:rsidTr="000058FD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913514">
            <w:pPr>
              <w:spacing w:after="0" w:line="260" w:lineRule="auto"/>
              <w:ind w:firstLine="100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 xml:space="preserve">I. Tema da aula: </w:t>
            </w:r>
          </w:p>
        </w:tc>
      </w:tr>
      <w:tr w:rsidR="00F57D35" w:rsidTr="000058FD">
        <w:trPr>
          <w:trHeight w:val="81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F57D35" w:rsidP="000058FD">
            <w:pPr>
              <w:spacing w:line="260" w:lineRule="auto"/>
              <w:ind w:left="-15" w:firstLine="15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</w:p>
        </w:tc>
      </w:tr>
      <w:tr w:rsidR="00F57D35" w:rsidTr="000058FD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0058FD">
            <w:pPr>
              <w:spacing w:after="0" w:line="260" w:lineRule="auto"/>
              <w:ind w:firstLine="100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I</w:t>
            </w:r>
            <w:r w:rsidR="00913514"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I. Objetivos:</w:t>
            </w:r>
          </w:p>
        </w:tc>
      </w:tr>
      <w:tr w:rsidR="00F57D35" w:rsidTr="000058FD">
        <w:trPr>
          <w:trHeight w:val="119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913514">
            <w:pPr>
              <w:spacing w:line="260" w:lineRule="auto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-Geral</w:t>
            </w:r>
            <w:proofErr w:type="gramStart"/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:.</w:t>
            </w:r>
            <w:proofErr w:type="gramEnd"/>
          </w:p>
          <w:p w:rsidR="00F57D35" w:rsidRPr="000058FD" w:rsidRDefault="00913514" w:rsidP="000058FD">
            <w:pPr>
              <w:spacing w:line="260" w:lineRule="auto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 xml:space="preserve">-Específicos: </w:t>
            </w:r>
          </w:p>
        </w:tc>
      </w:tr>
      <w:tr w:rsidR="00F57D35" w:rsidTr="000058FD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0058FD">
            <w:pPr>
              <w:spacing w:after="0" w:line="260" w:lineRule="auto"/>
              <w:ind w:firstLine="100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III. Conteúdo</w:t>
            </w:r>
            <w:r w:rsidR="00913514"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58FD" w:rsidTr="000058FD">
        <w:trPr>
          <w:trHeight w:val="14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FD" w:rsidRPr="000058FD" w:rsidRDefault="000058FD" w:rsidP="000058FD">
            <w:pPr>
              <w:spacing w:line="260" w:lineRule="auto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</w:p>
        </w:tc>
      </w:tr>
      <w:tr w:rsidR="00F57D35" w:rsidTr="000058FD">
        <w:trPr>
          <w:trHeight w:val="36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0058FD" w:rsidP="000058FD">
            <w:pPr>
              <w:spacing w:line="260" w:lineRule="auto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IV. Metodologia:</w:t>
            </w:r>
          </w:p>
        </w:tc>
      </w:tr>
      <w:tr w:rsidR="000058FD" w:rsidTr="000058FD">
        <w:trPr>
          <w:trHeight w:val="11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FD" w:rsidRPr="000058FD" w:rsidRDefault="000058FD" w:rsidP="000058FD">
            <w:pPr>
              <w:spacing w:line="260" w:lineRule="auto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</w:p>
        </w:tc>
      </w:tr>
      <w:tr w:rsidR="00F57D35" w:rsidTr="000058FD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913514">
            <w:pPr>
              <w:spacing w:after="0" w:line="260" w:lineRule="auto"/>
              <w:ind w:firstLine="100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V. Recursos didáticos:</w:t>
            </w:r>
          </w:p>
        </w:tc>
      </w:tr>
      <w:tr w:rsidR="00F57D35" w:rsidTr="000058FD">
        <w:trPr>
          <w:trHeight w:val="132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F57D35" w:rsidP="000058FD">
            <w:pPr>
              <w:spacing w:line="260" w:lineRule="auto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</w:p>
        </w:tc>
      </w:tr>
      <w:tr w:rsidR="00F57D35" w:rsidTr="000058FD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913514">
            <w:pPr>
              <w:spacing w:after="0" w:line="260" w:lineRule="auto"/>
              <w:ind w:firstLine="100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0058FD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VI. Bibliografia:</w:t>
            </w:r>
          </w:p>
        </w:tc>
      </w:tr>
      <w:tr w:rsidR="00F57D35" w:rsidTr="000058FD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D35" w:rsidRPr="000058FD" w:rsidRDefault="00F57D35" w:rsidP="000058FD">
            <w:pPr>
              <w:spacing w:line="260" w:lineRule="auto"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</w:p>
        </w:tc>
      </w:tr>
    </w:tbl>
    <w:p w:rsidR="00F57D35" w:rsidRDefault="00F57D35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sectPr w:rsidR="00F57D35" w:rsidSect="000058FD">
      <w:headerReference w:type="default" r:id="rId7"/>
      <w:pgSz w:w="11906" w:h="16838"/>
      <w:pgMar w:top="1440" w:right="70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B7" w:rsidRDefault="00E90FB7">
      <w:pPr>
        <w:spacing w:after="0" w:line="240" w:lineRule="auto"/>
      </w:pPr>
      <w:r>
        <w:separator/>
      </w:r>
    </w:p>
  </w:endnote>
  <w:endnote w:type="continuationSeparator" w:id="0">
    <w:p w:rsidR="00E90FB7" w:rsidRDefault="00E9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B7" w:rsidRDefault="00E90FB7">
      <w:pPr>
        <w:spacing w:after="0" w:line="240" w:lineRule="auto"/>
      </w:pPr>
      <w:r>
        <w:separator/>
      </w:r>
    </w:p>
  </w:footnote>
  <w:footnote w:type="continuationSeparator" w:id="0">
    <w:p w:rsidR="00E90FB7" w:rsidRDefault="00E9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95"/>
      <w:gridCol w:w="6652"/>
      <w:gridCol w:w="1843"/>
    </w:tblGrid>
    <w:tr w:rsidR="00913CFE" w:rsidTr="00DE5768">
      <w:trPr>
        <w:trHeight w:hRule="exact" w:val="1618"/>
        <w:jc w:val="center"/>
      </w:trPr>
      <w:tc>
        <w:tcPr>
          <w:tcW w:w="199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13CFE" w:rsidRDefault="00913CFE" w:rsidP="00DE5768">
          <w:pPr>
            <w:pStyle w:val="Normal12pt"/>
            <w:snapToGrid w:val="0"/>
            <w:rPr>
              <w:rFonts w:eastAsia="Times New Roman"/>
              <w:b/>
              <w:bCs/>
              <w:sz w:val="16"/>
              <w:szCs w:val="16"/>
              <w:lang w:eastAsia="ar-SA" w:bidi="ar-SA"/>
            </w:rPr>
          </w:pPr>
        </w:p>
        <w:p w:rsidR="00913CFE" w:rsidRDefault="00913CFE" w:rsidP="00DE5768">
          <w:pPr>
            <w:pStyle w:val="Normal12pt"/>
            <w:rPr>
              <w:rFonts w:ascii="Arial" w:eastAsia="Times New Roman" w:hAnsi="Arial"/>
              <w:caps/>
              <w:sz w:val="16"/>
              <w:szCs w:val="16"/>
              <w:lang w:eastAsia="ar-SA" w:bidi="ar-SA"/>
            </w:rPr>
          </w:pPr>
        </w:p>
        <w:p w:rsidR="00913CFE" w:rsidRDefault="00913CFE" w:rsidP="00DE5768">
          <w:pPr>
            <w:pStyle w:val="Normal12pt"/>
            <w:rPr>
              <w:rFonts w:ascii="Arial" w:eastAsia="Times New Roman" w:hAnsi="Arial"/>
              <w:caps/>
              <w:sz w:val="16"/>
              <w:szCs w:val="16"/>
              <w:lang w:eastAsia="ar-SA" w:bidi="ar-SA"/>
            </w:rPr>
          </w:pPr>
        </w:p>
        <w:p w:rsidR="00913CFE" w:rsidRDefault="00913CFE" w:rsidP="00DE5768">
          <w:pPr>
            <w:pStyle w:val="Normal12pt"/>
            <w:rPr>
              <w:rFonts w:ascii="Arial" w:eastAsia="Times New Roman" w:hAnsi="Arial"/>
              <w:caps/>
              <w:sz w:val="16"/>
              <w:szCs w:val="16"/>
              <w:lang w:eastAsia="ar-SA" w:bidi="ar-SA"/>
            </w:rPr>
          </w:pPr>
        </w:p>
        <w:p w:rsidR="00913CFE" w:rsidRDefault="00913CFE" w:rsidP="00DE5768">
          <w:pPr>
            <w:pStyle w:val="Normal12pt"/>
            <w:rPr>
              <w:rFonts w:ascii="Arial" w:eastAsia="Times New Roman" w:hAnsi="Arial"/>
              <w:b/>
              <w:bCs/>
              <w:caps/>
              <w:sz w:val="16"/>
              <w:szCs w:val="16"/>
              <w:lang w:eastAsia="ar-SA" w:bidi="ar-SA"/>
            </w:rPr>
          </w:pPr>
        </w:p>
        <w:p w:rsidR="00913CFE" w:rsidRDefault="00913CFE" w:rsidP="00DE5768">
          <w:pPr>
            <w:pStyle w:val="Normal12pt"/>
            <w:jc w:val="left"/>
          </w:pPr>
        </w:p>
        <w:p w:rsidR="00913CFE" w:rsidRDefault="00913CFE" w:rsidP="00DE5768">
          <w:pPr>
            <w:pStyle w:val="Standard"/>
            <w:jc w:val="center"/>
          </w:pPr>
          <w:r>
            <w:rPr>
              <w:rFonts w:ascii="Arial" w:eastAsia="Times New Roman" w:hAnsi="Arial"/>
              <w:b/>
              <w:bCs/>
              <w:caps/>
              <w:noProof/>
              <w:sz w:val="16"/>
              <w:szCs w:val="16"/>
              <w:lang w:bidi="ar-SA"/>
            </w:rPr>
            <w:drawing>
              <wp:anchor distT="0" distB="0" distL="114300" distR="114300" simplePos="0" relativeHeight="251659264" behindDoc="0" locked="0" layoutInCell="1" allowOverlap="1" wp14:anchorId="19D7B8CE" wp14:editId="03D97BD9">
                <wp:simplePos x="0" y="0"/>
                <wp:positionH relativeFrom="column">
                  <wp:posOffset>342900</wp:posOffset>
                </wp:positionH>
                <wp:positionV relativeFrom="paragraph">
                  <wp:posOffset>-672468</wp:posOffset>
                </wp:positionV>
                <wp:extent cx="466087" cy="579757"/>
                <wp:effectExtent l="0" t="0" r="0" b="0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087" cy="57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Times New Roman" w:hAnsi="Arial" w:cs="Arial"/>
              <w:sz w:val="16"/>
              <w:szCs w:val="16"/>
              <w:vertAlign w:val="subscript"/>
              <w:lang w:eastAsia="ar-SA" w:bidi="ar-SA"/>
            </w:rPr>
            <w:t>UNIVERSIDADE FEDERAL DE ALAGOAS</w:t>
          </w:r>
        </w:p>
        <w:p w:rsidR="00913CFE" w:rsidRDefault="00913CFE" w:rsidP="00DE5768">
          <w:pPr>
            <w:pStyle w:val="Standard"/>
            <w:jc w:val="center"/>
            <w:rPr>
              <w:rFonts w:ascii="Arial" w:eastAsia="Times New Roman" w:hAnsi="Arial" w:cs="Arial"/>
              <w:sz w:val="16"/>
              <w:szCs w:val="16"/>
              <w:vertAlign w:val="subscript"/>
              <w:lang w:eastAsia="ar-SA" w:bidi="ar-SA"/>
            </w:rPr>
          </w:pPr>
        </w:p>
      </w:tc>
      <w:tc>
        <w:tcPr>
          <w:tcW w:w="66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13CFE" w:rsidRDefault="00913CFE" w:rsidP="00DE5768">
          <w:pPr>
            <w:pStyle w:val="Normal12pt"/>
            <w:snapToGrid w:val="0"/>
            <w:rPr>
              <w:rFonts w:ascii="Arial" w:eastAsia="Times New Roman" w:hAnsi="Arial" w:cs="Arial"/>
              <w:caps/>
              <w:sz w:val="24"/>
              <w:szCs w:val="24"/>
              <w:vertAlign w:val="subscript"/>
              <w:lang w:eastAsia="ar-SA" w:bidi="ar-SA"/>
            </w:rPr>
          </w:pPr>
        </w:p>
        <w:p w:rsidR="00913CFE" w:rsidRDefault="00913CFE" w:rsidP="00DE5768">
          <w:pPr>
            <w:pStyle w:val="Normal12pt"/>
            <w:snapToGrid w:val="0"/>
            <w:rPr>
              <w:rFonts w:ascii="Arial" w:eastAsia="Times New Roman" w:hAnsi="Arial" w:cs="Arial"/>
              <w:b/>
              <w:caps/>
              <w:sz w:val="24"/>
              <w:szCs w:val="24"/>
              <w:vertAlign w:val="subscript"/>
              <w:lang w:eastAsia="ar-SA" w:bidi="ar-SA"/>
            </w:rPr>
          </w:pPr>
          <w:r>
            <w:rPr>
              <w:rFonts w:ascii="Arial" w:eastAsia="Times New Roman" w:hAnsi="Arial" w:cs="Arial"/>
              <w:b/>
              <w:caps/>
              <w:sz w:val="24"/>
              <w:szCs w:val="24"/>
              <w:vertAlign w:val="subscript"/>
              <w:lang w:eastAsia="ar-SA" w:bidi="ar-SA"/>
            </w:rPr>
            <w:t>UNIVERSIDADE Federal de Alagoas</w:t>
          </w:r>
        </w:p>
        <w:p w:rsidR="00913CFE" w:rsidRDefault="00913CFE" w:rsidP="00DE5768">
          <w:pPr>
            <w:pStyle w:val="Normal12pt"/>
            <w:snapToGrid w:val="0"/>
            <w:rPr>
              <w:rFonts w:ascii="Arial" w:eastAsia="Times New Roman" w:hAnsi="Arial" w:cs="Arial"/>
              <w:b/>
              <w:caps/>
              <w:sz w:val="24"/>
              <w:szCs w:val="24"/>
              <w:vertAlign w:val="subscript"/>
              <w:lang w:eastAsia="ar-SA" w:bidi="ar-SA"/>
            </w:rPr>
          </w:pPr>
          <w:r>
            <w:rPr>
              <w:rFonts w:ascii="Arial" w:eastAsia="Times New Roman" w:hAnsi="Arial" w:cs="Arial"/>
              <w:b/>
              <w:caps/>
              <w:sz w:val="24"/>
              <w:szCs w:val="24"/>
              <w:vertAlign w:val="subscript"/>
              <w:lang w:eastAsia="ar-SA" w:bidi="ar-SA"/>
            </w:rPr>
            <w:t>INSTITUTO de Ciências Biológicas e da Saúde - ICBS</w:t>
          </w:r>
        </w:p>
        <w:p w:rsidR="00913CFE" w:rsidRDefault="00913CFE" w:rsidP="00DE5768">
          <w:pPr>
            <w:pStyle w:val="Normal12pt"/>
            <w:snapToGrid w:val="0"/>
            <w:spacing w:after="280"/>
          </w:pPr>
          <w:r>
            <w:rPr>
              <w:rFonts w:ascii="Arial" w:hAnsi="Arial" w:cs="Arial"/>
              <w:b/>
              <w:bCs/>
              <w:sz w:val="24"/>
              <w:szCs w:val="24"/>
              <w:lang w:bidi="ar-SA"/>
            </w:rPr>
            <w:t xml:space="preserve">Programa de Pós-Graduação em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bidi="ar-SA"/>
            </w:rPr>
            <w:t xml:space="preserve">Diversidade Biológica e Conservação nos Trópicos - </w:t>
          </w:r>
          <w:r>
            <w:rPr>
              <w:rFonts w:ascii="Arial" w:hAnsi="Arial" w:cs="Arial"/>
              <w:b/>
              <w:bCs/>
              <w:caps/>
              <w:color w:val="000000"/>
              <w:sz w:val="24"/>
              <w:szCs w:val="24"/>
              <w:lang w:bidi="ar-SA"/>
            </w:rPr>
            <w:t>ppgDibict</w:t>
          </w:r>
        </w:p>
        <w:p w:rsidR="00913CFE" w:rsidRDefault="00913CFE" w:rsidP="00DE5768">
          <w:pPr>
            <w:pStyle w:val="Standard"/>
            <w:jc w:val="center"/>
            <w:rPr>
              <w:sz w:val="16"/>
              <w:szCs w:val="16"/>
              <w:lang w:eastAsia="ar-SA" w:bidi="ar-SA"/>
            </w:rPr>
          </w:pPr>
        </w:p>
      </w:tc>
      <w:tc>
        <w:tcPr>
          <w:tcW w:w="1843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13CFE" w:rsidRDefault="00913CFE" w:rsidP="00DE5768">
          <w:pPr>
            <w:pStyle w:val="Normal12pt"/>
            <w:snapToGrid w:val="0"/>
          </w:pPr>
          <w:r>
            <w:rPr>
              <w:noProof/>
              <w:lang w:bidi="ar-SA"/>
            </w:rPr>
            <w:drawing>
              <wp:anchor distT="0" distB="0" distL="114300" distR="114300" simplePos="0" relativeHeight="251660288" behindDoc="1" locked="0" layoutInCell="1" allowOverlap="1" wp14:anchorId="4970F279" wp14:editId="0D12E01B">
                <wp:simplePos x="0" y="0"/>
                <wp:positionH relativeFrom="column">
                  <wp:posOffset>-1905</wp:posOffset>
                </wp:positionH>
                <wp:positionV relativeFrom="paragraph">
                  <wp:posOffset>180975</wp:posOffset>
                </wp:positionV>
                <wp:extent cx="1157605" cy="65532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IBIC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7D35" w:rsidRPr="00913CFE" w:rsidRDefault="00F57D35" w:rsidP="00913C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7D35"/>
    <w:rsid w:val="000058FD"/>
    <w:rsid w:val="002424C4"/>
    <w:rsid w:val="003E6EA0"/>
    <w:rsid w:val="004A647F"/>
    <w:rsid w:val="006F7B3C"/>
    <w:rsid w:val="00845EDE"/>
    <w:rsid w:val="0085159A"/>
    <w:rsid w:val="00913514"/>
    <w:rsid w:val="00913CFE"/>
    <w:rsid w:val="00954FFD"/>
    <w:rsid w:val="00AC7733"/>
    <w:rsid w:val="00C247C4"/>
    <w:rsid w:val="00C734EB"/>
    <w:rsid w:val="00E90FB7"/>
    <w:rsid w:val="00E96EF2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CFE"/>
  </w:style>
  <w:style w:type="paragraph" w:styleId="Rodap">
    <w:name w:val="footer"/>
    <w:basedOn w:val="Normal"/>
    <w:link w:val="RodapChar"/>
    <w:uiPriority w:val="99"/>
    <w:unhideWhenUsed/>
    <w:rsid w:val="0091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CFE"/>
  </w:style>
  <w:style w:type="paragraph" w:customStyle="1" w:styleId="Standard">
    <w:name w:val="Standard"/>
    <w:rsid w:val="00913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t-BR" w:bidi="pt-BR"/>
    </w:rPr>
  </w:style>
  <w:style w:type="paragraph" w:customStyle="1" w:styleId="Normal12pt">
    <w:name w:val="Normal + 12 pt"/>
    <w:basedOn w:val="Standard"/>
    <w:rsid w:val="00913CFE"/>
    <w:pPr>
      <w:jc w:val="center"/>
    </w:pPr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C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00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CFE"/>
  </w:style>
  <w:style w:type="paragraph" w:styleId="Rodap">
    <w:name w:val="footer"/>
    <w:basedOn w:val="Normal"/>
    <w:link w:val="RodapChar"/>
    <w:uiPriority w:val="99"/>
    <w:unhideWhenUsed/>
    <w:rsid w:val="0091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CFE"/>
  </w:style>
  <w:style w:type="paragraph" w:customStyle="1" w:styleId="Standard">
    <w:name w:val="Standard"/>
    <w:rsid w:val="00913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t-BR" w:bidi="pt-BR"/>
    </w:rPr>
  </w:style>
  <w:style w:type="paragraph" w:customStyle="1" w:styleId="Normal12pt">
    <w:name w:val="Normal + 12 pt"/>
    <w:basedOn w:val="Standard"/>
    <w:rsid w:val="00913CFE"/>
    <w:pPr>
      <w:jc w:val="center"/>
    </w:pPr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C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00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PPG-DiBiCT</dc:creator>
  <cp:lastModifiedBy>jullieneew</cp:lastModifiedBy>
  <cp:revision>7</cp:revision>
  <dcterms:created xsi:type="dcterms:W3CDTF">2019-05-13T19:38:00Z</dcterms:created>
  <dcterms:modified xsi:type="dcterms:W3CDTF">2021-05-18T00:00:00Z</dcterms:modified>
</cp:coreProperties>
</file>